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0C" w:rsidRPr="00D07578" w:rsidRDefault="00E21D0C" w:rsidP="00144998">
      <w:pPr>
        <w:jc w:val="center"/>
        <w:rPr>
          <w:rFonts w:ascii="標楷體" w:eastAsia="標楷體" w:hAnsi="標楷體"/>
          <w:color w:val="000000" w:themeColor="text1"/>
          <w:sz w:val="32"/>
          <w:szCs w:val="44"/>
        </w:rPr>
      </w:pPr>
      <w:r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新北市立佳林國中英語</w:t>
      </w:r>
      <w:r w:rsidR="00591310"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抽背、聽力測驗、</w:t>
      </w:r>
      <w:r w:rsidR="00144998"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單字</w:t>
      </w:r>
      <w:r w:rsidR="00904FA8"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測驗</w:t>
      </w:r>
      <w:r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活動</w:t>
      </w:r>
      <w:r w:rsidR="00D07578" w:rsidRPr="00D07578">
        <w:rPr>
          <w:rFonts w:ascii="標楷體" w:eastAsia="標楷體" w:hAnsi="標楷體" w:hint="eastAsia"/>
          <w:color w:val="000000" w:themeColor="text1"/>
          <w:sz w:val="32"/>
          <w:szCs w:val="44"/>
        </w:rPr>
        <w:t>實施</w:t>
      </w:r>
      <w:r w:rsidR="002C34A2">
        <w:rPr>
          <w:rFonts w:ascii="標楷體" w:eastAsia="標楷體" w:hAnsi="標楷體" w:hint="eastAsia"/>
          <w:color w:val="000000" w:themeColor="text1"/>
          <w:sz w:val="32"/>
          <w:szCs w:val="44"/>
        </w:rPr>
        <w:t>辦法</w:t>
      </w:r>
    </w:p>
    <w:p w:rsidR="002C3BAB" w:rsidRPr="002C3BAB" w:rsidRDefault="002C3BAB" w:rsidP="002C3BAB">
      <w:pPr>
        <w:adjustRightInd w:val="0"/>
        <w:snapToGrid w:val="0"/>
        <w:jc w:val="right"/>
        <w:rPr>
          <w:rFonts w:ascii="標楷體" w:eastAsia="標楷體" w:hAnsi="標楷體"/>
          <w:color w:val="000000" w:themeColor="text1"/>
          <w:sz w:val="28"/>
          <w:szCs w:val="44"/>
        </w:rPr>
      </w:pPr>
      <w:r w:rsidRPr="002C3BAB">
        <w:rPr>
          <w:rFonts w:ascii="標楷體" w:eastAsia="標楷體" w:hAnsi="標楷體" w:hint="eastAsia"/>
          <w:color w:val="000000" w:themeColor="text1"/>
          <w:sz w:val="20"/>
          <w:szCs w:val="44"/>
        </w:rPr>
        <w:t>108.0</w:t>
      </w:r>
      <w:r w:rsidR="008A1FFA">
        <w:rPr>
          <w:rFonts w:ascii="標楷體" w:eastAsia="標楷體" w:hAnsi="標楷體" w:hint="eastAsia"/>
          <w:color w:val="000000" w:themeColor="text1"/>
          <w:sz w:val="20"/>
          <w:szCs w:val="44"/>
        </w:rPr>
        <w:t>9</w:t>
      </w:r>
      <w:r w:rsidRPr="002C3BAB">
        <w:rPr>
          <w:rFonts w:ascii="標楷體" w:eastAsia="標楷體" w:hAnsi="標楷體" w:hint="eastAsia"/>
          <w:color w:val="000000" w:themeColor="text1"/>
          <w:sz w:val="20"/>
          <w:szCs w:val="44"/>
        </w:rPr>
        <w:t>.</w:t>
      </w:r>
      <w:r w:rsidR="008A1FFA">
        <w:rPr>
          <w:rFonts w:ascii="標楷體" w:eastAsia="標楷體" w:hAnsi="標楷體" w:hint="eastAsia"/>
          <w:color w:val="000000" w:themeColor="text1"/>
          <w:sz w:val="20"/>
          <w:szCs w:val="44"/>
        </w:rPr>
        <w:t>03</w:t>
      </w:r>
      <w:bookmarkStart w:id="0" w:name="_GoBack"/>
      <w:bookmarkEnd w:id="0"/>
    </w:p>
    <w:p w:rsidR="00E21D0C" w:rsidRPr="00EA0814" w:rsidRDefault="00E21D0C" w:rsidP="00DF521F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081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計劃目的：</w:t>
      </w:r>
    </w:p>
    <w:p w:rsidR="00E21D0C" w:rsidRPr="00EA0814" w:rsidRDefault="00E21D0C" w:rsidP="00E21D0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以英語廣播環境啟發學生英語口語溝通能力，增進學習英語興趣。</w:t>
      </w:r>
    </w:p>
    <w:p w:rsidR="00E21D0C" w:rsidRPr="00EA0814" w:rsidRDefault="00E21D0C" w:rsidP="00E21D0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透過英語聽力活動與</w:t>
      </w:r>
      <w:r w:rsidR="00E40185">
        <w:rPr>
          <w:rFonts w:ascii="標楷體" w:eastAsia="標楷體" w:hAnsi="標楷體" w:hint="eastAsia"/>
          <w:color w:val="000000" w:themeColor="text1"/>
        </w:rPr>
        <w:t>單字</w:t>
      </w:r>
      <w:r w:rsidRPr="00EA0814">
        <w:rPr>
          <w:rFonts w:ascii="標楷體" w:eastAsia="標楷體" w:hAnsi="標楷體" w:hint="eastAsia"/>
          <w:color w:val="000000" w:themeColor="text1"/>
        </w:rPr>
        <w:t>競賽，激發學生的學習動機，提升英語知能。</w:t>
      </w:r>
    </w:p>
    <w:p w:rsidR="00E21D0C" w:rsidRDefault="00E21D0C" w:rsidP="00E21D0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藉由生活化的情境對話，引導學生運用口語化的英語進行自我表達與溝通。</w:t>
      </w:r>
    </w:p>
    <w:p w:rsidR="00E40185" w:rsidRDefault="00E40185" w:rsidP="00E21D0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藉由日常的單字訓練，加強學生對於單字的記憶。</w:t>
      </w:r>
    </w:p>
    <w:p w:rsidR="008A7BCE" w:rsidRDefault="008A7BCE" w:rsidP="00BC33F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8A7BCE">
        <w:rPr>
          <w:rFonts w:ascii="標楷體" w:eastAsia="標楷體" w:hAnsi="標楷體" w:hint="eastAsia"/>
          <w:color w:val="000000" w:themeColor="text1"/>
        </w:rPr>
        <w:t>透過英語抽背，訓練專注力、增強記憶力並養成良好閱讀習慣與能力</w:t>
      </w:r>
      <w:r>
        <w:rPr>
          <w:rFonts w:ascii="標楷體" w:eastAsia="標楷體" w:hAnsi="標楷體" w:hint="eastAsia"/>
          <w:color w:val="000000" w:themeColor="text1"/>
        </w:rPr>
        <w:t>，且</w:t>
      </w:r>
      <w:r w:rsidRPr="008A7BCE">
        <w:rPr>
          <w:rFonts w:ascii="標楷體" w:eastAsia="標楷體" w:hAnsi="標楷體" w:hint="eastAsia"/>
          <w:color w:val="000000" w:themeColor="text1"/>
        </w:rPr>
        <w:t>陶冶性情、厚植文化涵養。</w:t>
      </w:r>
    </w:p>
    <w:p w:rsidR="008A7BCE" w:rsidRPr="008A7BCE" w:rsidRDefault="008A7BCE" w:rsidP="00BC33F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8A7BCE">
        <w:rPr>
          <w:rFonts w:ascii="標楷體" w:eastAsia="標楷體" w:hAnsi="標楷體" w:hint="eastAsia"/>
          <w:color w:val="000000" w:themeColor="text1"/>
        </w:rPr>
        <w:t>進行語文多元評量，增進學生發音與口語等能力。</w:t>
      </w:r>
    </w:p>
    <w:p w:rsidR="00E21D0C" w:rsidRPr="00EA0814" w:rsidRDefault="00E21D0C" w:rsidP="00DF521F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081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辦理單位：</w:t>
      </w:r>
    </w:p>
    <w:p w:rsidR="00E21D0C" w:rsidRPr="00EA0814" w:rsidRDefault="00E21D0C" w:rsidP="00E21D0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主辦單位：教務處 教學組</w:t>
      </w:r>
      <w:r w:rsidR="00420D74" w:rsidRPr="00EA081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E21D0C" w:rsidRDefault="00E21D0C" w:rsidP="00EF144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協辦單位：英語</w:t>
      </w:r>
      <w:r w:rsidR="0046516D">
        <w:rPr>
          <w:rFonts w:ascii="標楷體" w:eastAsia="標楷體" w:hAnsi="標楷體" w:hint="eastAsia"/>
          <w:color w:val="000000" w:themeColor="text1"/>
        </w:rPr>
        <w:t>領域</w:t>
      </w:r>
      <w:r w:rsidRPr="00EA0814">
        <w:rPr>
          <w:rFonts w:ascii="標楷體" w:eastAsia="標楷體" w:hAnsi="標楷體"/>
          <w:color w:val="000000" w:themeColor="text1"/>
        </w:rPr>
        <w:t xml:space="preserve"> </w:t>
      </w:r>
    </w:p>
    <w:p w:rsidR="00F04592" w:rsidRPr="00F04592" w:rsidRDefault="00F04592" w:rsidP="00F04592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實施方式：</w:t>
      </w:r>
    </w:p>
    <w:p w:rsidR="00316718" w:rsidRPr="00EA0814" w:rsidRDefault="00316718" w:rsidP="00316718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活動期程：第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EA0814">
        <w:rPr>
          <w:rFonts w:ascii="標楷體" w:eastAsia="標楷體" w:hAnsi="標楷體" w:hint="eastAsia"/>
          <w:color w:val="000000" w:themeColor="text1"/>
        </w:rPr>
        <w:t>周～第1</w:t>
      </w:r>
      <w:r>
        <w:rPr>
          <w:rFonts w:ascii="標楷體" w:eastAsia="標楷體" w:hAnsi="標楷體" w:hint="eastAsia"/>
          <w:color w:val="000000" w:themeColor="text1"/>
        </w:rPr>
        <w:t>8</w:t>
      </w:r>
      <w:r w:rsidRPr="00EA0814">
        <w:rPr>
          <w:rFonts w:ascii="標楷體" w:eastAsia="標楷體" w:hAnsi="標楷體" w:hint="eastAsia"/>
          <w:color w:val="000000" w:themeColor="text1"/>
        </w:rPr>
        <w:t>周。(</w:t>
      </w:r>
      <w:r w:rsidRPr="00EA081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段考前一周</w:t>
      </w:r>
      <w:r w:rsidRPr="00EA0814">
        <w:rPr>
          <w:rFonts w:ascii="標楷體" w:eastAsia="標楷體" w:hAnsi="標楷體" w:hint="eastAsia"/>
          <w:color w:val="000000" w:themeColor="text1"/>
        </w:rPr>
        <w:t>和</w:t>
      </w:r>
      <w:r w:rsidRPr="00EA081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當周</w:t>
      </w:r>
      <w:r w:rsidRPr="00EA0814">
        <w:rPr>
          <w:rFonts w:ascii="標楷體" w:eastAsia="標楷體" w:hAnsi="標楷體" w:hint="eastAsia"/>
          <w:color w:val="000000" w:themeColor="text1"/>
        </w:rPr>
        <w:t>暫停英</w:t>
      </w:r>
      <w:r>
        <w:rPr>
          <w:rFonts w:ascii="標楷體" w:eastAsia="標楷體" w:hAnsi="標楷體" w:hint="eastAsia"/>
          <w:color w:val="000000" w:themeColor="text1"/>
        </w:rPr>
        <w:t>語相關</w:t>
      </w:r>
      <w:r w:rsidRPr="00EA0814">
        <w:rPr>
          <w:rFonts w:ascii="標楷體" w:eastAsia="標楷體" w:hAnsi="標楷體" w:hint="eastAsia"/>
          <w:color w:val="000000" w:themeColor="text1"/>
        </w:rPr>
        <w:t>活動)</w:t>
      </w:r>
    </w:p>
    <w:p w:rsidR="00316718" w:rsidRPr="00EA0814" w:rsidRDefault="00316718" w:rsidP="00316718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活動對象：本校七、八年級學生。</w:t>
      </w:r>
    </w:p>
    <w:p w:rsidR="00F04592" w:rsidRDefault="00316718" w:rsidP="000B779A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課程教材：</w:t>
      </w:r>
      <w:r>
        <w:rPr>
          <w:rFonts w:ascii="標楷體" w:eastAsia="標楷體" w:hAnsi="標楷體" w:hint="eastAsia"/>
          <w:color w:val="000000" w:themeColor="text1"/>
        </w:rPr>
        <w:t>翰林教材</w:t>
      </w:r>
      <w:r w:rsidRPr="00EA0814">
        <w:rPr>
          <w:rFonts w:ascii="標楷體" w:eastAsia="標楷體" w:hAnsi="標楷體" w:hint="eastAsia"/>
          <w:color w:val="000000" w:themeColor="text1"/>
        </w:rPr>
        <w:t>。</w:t>
      </w:r>
    </w:p>
    <w:p w:rsidR="000B779A" w:rsidRPr="000B779A" w:rsidRDefault="000B779A" w:rsidP="000B779A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英語抽背</w:t>
      </w:r>
      <w:r w:rsidR="00A643B3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0B779A" w:rsidRDefault="00A643B3" w:rsidP="000B779A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於每周二朝會時間不定期舉行。</w:t>
      </w:r>
    </w:p>
    <w:p w:rsidR="00A643B3" w:rsidRDefault="00A643B3" w:rsidP="00A643B3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抽背流程：</w:t>
      </w:r>
    </w:p>
    <w:p w:rsidR="00A643B3" w:rsidRPr="00A643B3" w:rsidRDefault="00A643B3" w:rsidP="00A643B3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A643B3">
        <w:rPr>
          <w:rFonts w:ascii="Times New Roman" w:eastAsia="標楷體" w:hAnsi="Times New Roman" w:cs="Times New Roman"/>
        </w:rPr>
        <w:t>抽到號碼的學生上台，並到指定位置</w:t>
      </w:r>
      <w:r w:rsidRPr="00A643B3">
        <w:rPr>
          <w:rFonts w:ascii="Times New Roman" w:eastAsia="標楷體" w:hAnsi="Times New Roman" w:cs="Times New Roman"/>
        </w:rPr>
        <w:t>(</w:t>
      </w:r>
      <w:r w:rsidRPr="00A643B3">
        <w:rPr>
          <w:rFonts w:ascii="Times New Roman" w:eastAsia="標楷體" w:hAnsi="Times New Roman" w:cs="Times New Roman"/>
        </w:rPr>
        <w:t>小白板及白板筆前面</w:t>
      </w:r>
      <w:r w:rsidRPr="00A643B3">
        <w:rPr>
          <w:rFonts w:ascii="Times New Roman" w:eastAsia="標楷體" w:hAnsi="Times New Roman" w:cs="Times New Roman"/>
        </w:rPr>
        <w:t>)</w:t>
      </w:r>
      <w:r w:rsidRPr="00A643B3">
        <w:rPr>
          <w:rFonts w:ascii="Times New Roman" w:eastAsia="標楷體" w:hAnsi="Times New Roman" w:cs="Times New Roman"/>
        </w:rPr>
        <w:t>，未到者由下一號代理</w:t>
      </w:r>
      <w:r>
        <w:rPr>
          <w:rFonts w:ascii="Times New Roman" w:eastAsia="標楷體" w:hAnsi="Times New Roman" w:cs="Times New Roman" w:hint="eastAsia"/>
        </w:rPr>
        <w:t>。</w:t>
      </w:r>
    </w:p>
    <w:p w:rsidR="00A643B3" w:rsidRPr="00A643B3" w:rsidRDefault="00A643B3" w:rsidP="00A643B3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A643B3">
        <w:rPr>
          <w:rFonts w:ascii="Times New Roman" w:eastAsia="標楷體" w:hAnsi="Times New Roman" w:cs="Times New Roman"/>
        </w:rPr>
        <w:t>由</w:t>
      </w:r>
      <w:r w:rsidR="00D96B8E">
        <w:rPr>
          <w:rFonts w:ascii="Times New Roman" w:eastAsia="標楷體" w:hAnsi="Times New Roman" w:cs="Times New Roman"/>
        </w:rPr>
        <w:t>英語</w:t>
      </w:r>
      <w:r w:rsidRPr="00A643B3">
        <w:rPr>
          <w:rFonts w:ascii="Times New Roman" w:eastAsia="標楷體" w:hAnsi="Times New Roman" w:cs="Times New Roman"/>
        </w:rPr>
        <w:t>老師唸單字，學生寫</w:t>
      </w:r>
      <w:r w:rsidR="00D96B8E">
        <w:rPr>
          <w:rFonts w:ascii="Times New Roman" w:eastAsia="標楷體" w:hAnsi="Times New Roman" w:cs="Times New Roman" w:hint="eastAsia"/>
        </w:rPr>
        <w:t>英語或</w:t>
      </w:r>
      <w:r w:rsidRPr="00A643B3">
        <w:rPr>
          <w:rFonts w:ascii="Times New Roman" w:eastAsia="標楷體" w:hAnsi="Times New Roman" w:cs="Times New Roman"/>
        </w:rPr>
        <w:t>中文</w:t>
      </w:r>
      <w:r w:rsidRPr="00A643B3">
        <w:rPr>
          <w:rFonts w:ascii="Times New Roman" w:eastAsia="標楷體" w:hAnsi="Times New Roman" w:cs="Times New Roman"/>
        </w:rPr>
        <w:t>(7,8</w:t>
      </w:r>
      <w:r w:rsidRPr="00A643B3">
        <w:rPr>
          <w:rFonts w:ascii="Times New Roman" w:eastAsia="標楷體" w:hAnsi="Times New Roman" w:cs="Times New Roman"/>
        </w:rPr>
        <w:t>年級各一題</w:t>
      </w:r>
      <w:r w:rsidRPr="00A643B3">
        <w:rPr>
          <w:rFonts w:ascii="Times New Roman" w:eastAsia="標楷體" w:hAnsi="Times New Roman" w:cs="Times New Roman"/>
        </w:rPr>
        <w:t>)</w:t>
      </w:r>
      <w:r w:rsidRPr="00A643B3">
        <w:rPr>
          <w:rFonts w:ascii="Times New Roman" w:eastAsia="標楷體" w:hAnsi="Times New Roman" w:cs="Times New Roman"/>
        </w:rPr>
        <w:t>於</w:t>
      </w:r>
      <w:r w:rsidRPr="00A643B3">
        <w:rPr>
          <w:rFonts w:ascii="Times New Roman" w:eastAsia="標楷體" w:hAnsi="Times New Roman" w:cs="Times New Roman"/>
        </w:rPr>
        <w:t>10</w:t>
      </w:r>
      <w:r w:rsidRPr="00A643B3">
        <w:rPr>
          <w:rFonts w:ascii="Times New Roman" w:eastAsia="標楷體" w:hAnsi="Times New Roman" w:cs="Times New Roman"/>
        </w:rPr>
        <w:t>秒內作答完成</w:t>
      </w:r>
      <w:r>
        <w:rPr>
          <w:rFonts w:ascii="Times New Roman" w:eastAsia="標楷體" w:hAnsi="Times New Roman" w:cs="Times New Roman" w:hint="eastAsia"/>
        </w:rPr>
        <w:t>。</w:t>
      </w:r>
    </w:p>
    <w:p w:rsidR="00A643B3" w:rsidRPr="00A643B3" w:rsidRDefault="00A643B3" w:rsidP="00393BA0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A643B3">
        <w:rPr>
          <w:rFonts w:ascii="Times New Roman" w:eastAsia="標楷體" w:hAnsi="Times New Roman" w:cs="Times New Roman"/>
        </w:rPr>
        <w:t>由各負責的</w:t>
      </w:r>
      <w:r w:rsidR="00D96B8E">
        <w:rPr>
          <w:rFonts w:ascii="Times New Roman" w:eastAsia="標楷體" w:hAnsi="Times New Roman" w:cs="Times New Roman"/>
        </w:rPr>
        <w:t>英語</w:t>
      </w:r>
      <w:r w:rsidRPr="00A643B3">
        <w:rPr>
          <w:rFonts w:ascii="Times New Roman" w:eastAsia="標楷體" w:hAnsi="Times New Roman" w:cs="Times New Roman"/>
        </w:rPr>
        <w:t>老師檢查答案，並發下檢核單</w:t>
      </w:r>
      <w:r w:rsidRPr="00A643B3">
        <w:rPr>
          <w:rFonts w:ascii="Times New Roman" w:eastAsia="標楷體" w:hAnsi="Times New Roman" w:cs="Times New Roman" w:hint="eastAsia"/>
        </w:rPr>
        <w:t>。</w:t>
      </w:r>
    </w:p>
    <w:p w:rsidR="00A643B3" w:rsidRPr="00A643B3" w:rsidRDefault="00A643B3" w:rsidP="00393BA0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A76204">
        <w:sym w:font="Wingdings" w:char="F0AB"/>
      </w:r>
      <w:r w:rsidRPr="00A643B3">
        <w:rPr>
          <w:rFonts w:ascii="Times New Roman" w:eastAsia="標楷體" w:hAnsi="Times New Roman" w:cs="Times New Roman"/>
        </w:rPr>
        <w:t>未抽到的學生於台下背單字，教務處會再隨機抽特別號，抽到特別號者要找校長</w:t>
      </w:r>
      <w:r w:rsidR="00D96B8E">
        <w:rPr>
          <w:rFonts w:ascii="Times New Roman" w:eastAsia="標楷體" w:hAnsi="Times New Roman" w:cs="Times New Roman" w:hint="eastAsia"/>
        </w:rPr>
        <w:t>或教務處老師</w:t>
      </w:r>
      <w:r w:rsidRPr="00A643B3">
        <w:rPr>
          <w:rFonts w:ascii="Times New Roman" w:eastAsia="標楷體" w:hAnsi="Times New Roman" w:cs="Times New Roman"/>
        </w:rPr>
        <w:t>背單字</w:t>
      </w:r>
      <w:r>
        <w:rPr>
          <w:rFonts w:ascii="Times New Roman" w:eastAsia="標楷體" w:hAnsi="Times New Roman" w:cs="Times New Roman" w:hint="eastAsia"/>
        </w:rPr>
        <w:t>。</w:t>
      </w:r>
    </w:p>
    <w:p w:rsidR="00A643B3" w:rsidRDefault="00DD570B" w:rsidP="00DD570B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獎勵辦法：</w:t>
      </w:r>
    </w:p>
    <w:p w:rsidR="00DD570B" w:rsidRDefault="00DD570B" w:rsidP="00DD570B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DD570B">
        <w:rPr>
          <w:rFonts w:ascii="標楷體" w:eastAsia="標楷體" w:hAnsi="標楷體" w:hint="eastAsia"/>
          <w:color w:val="000000" w:themeColor="text1"/>
        </w:rPr>
        <w:t>通過者，請導師協助蓋榮譽卡3卡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DD570B" w:rsidRDefault="00DD570B" w:rsidP="00DD570B">
      <w:pPr>
        <w:pStyle w:val="a3"/>
        <w:numPr>
          <w:ilvl w:val="2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DD570B">
        <w:rPr>
          <w:rFonts w:ascii="標楷體" w:eastAsia="標楷體" w:hAnsi="標楷體" w:hint="eastAsia"/>
          <w:color w:val="000000" w:themeColor="text1"/>
        </w:rPr>
        <w:t>未通過者，則該生須把</w:t>
      </w:r>
      <w:r w:rsidRPr="00DD570B">
        <w:rPr>
          <w:rFonts w:ascii="標楷體" w:eastAsia="標楷體" w:hAnsi="標楷體" w:hint="eastAsia"/>
          <w:b/>
          <w:color w:val="000000" w:themeColor="text1"/>
          <w:bdr w:val="single" w:sz="4" w:space="0" w:color="auto"/>
        </w:rPr>
        <w:t>該課單字</w:t>
      </w:r>
      <w:r w:rsidRPr="00DD570B">
        <w:rPr>
          <w:rFonts w:ascii="標楷體" w:eastAsia="標楷體" w:hAnsi="標楷體" w:hint="eastAsia"/>
          <w:color w:val="000000" w:themeColor="text1"/>
        </w:rPr>
        <w:t>練習寫二遍，請</w:t>
      </w:r>
      <w:r w:rsidRPr="00DD570B">
        <w:rPr>
          <w:rFonts w:ascii="標楷體" w:eastAsia="標楷體" w:hAnsi="標楷體" w:hint="eastAsia"/>
          <w:b/>
          <w:color w:val="000000" w:themeColor="text1"/>
        </w:rPr>
        <w:t>導師協助檢查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443A4D" w:rsidRPr="00443A4D" w:rsidRDefault="00443A4D" w:rsidP="00443A4D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抽背範圍：詳見抽背表。</w:t>
      </w:r>
    </w:p>
    <w:p w:rsidR="00DF521F" w:rsidRPr="00EA0814" w:rsidRDefault="0038634D" w:rsidP="00DF521F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英語聽力測驗</w:t>
      </w:r>
      <w:r w:rsidR="001A2E22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="00DF521F"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307464" w:rsidRDefault="001F1525" w:rsidP="00307464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1A2E22">
        <w:rPr>
          <w:rFonts w:ascii="標楷體" w:eastAsia="標楷體" w:hAnsi="標楷體" w:hint="eastAsia"/>
          <w:color w:val="000000" w:themeColor="text1"/>
        </w:rPr>
        <w:t>周</w:t>
      </w:r>
      <w:r w:rsidR="009C7991" w:rsidRPr="001A2E22">
        <w:rPr>
          <w:rFonts w:ascii="標楷體" w:eastAsia="標楷體" w:hAnsi="標楷體" w:hint="eastAsia"/>
          <w:color w:val="000000" w:themeColor="text1"/>
        </w:rPr>
        <w:t>三</w:t>
      </w:r>
      <w:r w:rsidR="009949B5" w:rsidRPr="00EA0814">
        <w:rPr>
          <w:rFonts w:ascii="標楷體" w:eastAsia="標楷體" w:hAnsi="標楷體" w:hint="eastAsia"/>
          <w:color w:val="000000" w:themeColor="text1"/>
        </w:rPr>
        <w:t>07：40-8：00</w:t>
      </w:r>
      <w:r w:rsidR="00B64627" w:rsidRPr="001A2E22">
        <w:rPr>
          <w:rFonts w:ascii="標楷體" w:eastAsia="標楷體" w:hAnsi="標楷體" w:hint="eastAsia"/>
          <w:color w:val="000000" w:themeColor="text1"/>
        </w:rPr>
        <w:t>進行英語聽力</w:t>
      </w:r>
      <w:r w:rsidR="00904FA8" w:rsidRPr="001A2E22">
        <w:rPr>
          <w:rFonts w:ascii="標楷體" w:eastAsia="標楷體" w:hAnsi="標楷體" w:hint="eastAsia"/>
          <w:color w:val="000000" w:themeColor="text1"/>
        </w:rPr>
        <w:t>測驗</w:t>
      </w:r>
      <w:r w:rsidR="00B64627" w:rsidRPr="001A2E22">
        <w:rPr>
          <w:rFonts w:ascii="標楷體" w:eastAsia="標楷體" w:hAnsi="標楷體" w:hint="eastAsia"/>
          <w:color w:val="000000" w:themeColor="text1"/>
        </w:rPr>
        <w:t>。</w:t>
      </w:r>
    </w:p>
    <w:p w:rsidR="00307464" w:rsidRDefault="009C7991" w:rsidP="00307464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</w:rPr>
        <w:t>英語聽力</w:t>
      </w:r>
      <w:r w:rsidR="00904FA8" w:rsidRPr="00307464">
        <w:rPr>
          <w:rFonts w:ascii="標楷體" w:eastAsia="標楷體" w:hAnsi="標楷體" w:hint="eastAsia"/>
          <w:color w:val="000000" w:themeColor="text1"/>
        </w:rPr>
        <w:t>測驗</w:t>
      </w:r>
      <w:r w:rsidRPr="00307464">
        <w:rPr>
          <w:rFonts w:ascii="標楷體" w:eastAsia="標楷體" w:hAnsi="標楷體" w:hint="eastAsia"/>
          <w:color w:val="000000" w:themeColor="text1"/>
        </w:rPr>
        <w:t>由英語教師</w:t>
      </w:r>
      <w:r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擷取</w:t>
      </w:r>
      <w:r w:rsid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翰林</w:t>
      </w:r>
      <w:r w:rsidR="00E3062D" w:rsidRPr="00307464">
        <w:rPr>
          <w:rFonts w:ascii="標楷體" w:eastAsia="標楷體" w:hAnsi="標楷體" w:hint="eastAsia"/>
          <w:color w:val="000000" w:themeColor="text1"/>
        </w:rPr>
        <w:t>聽力教材內容，由教務處進行公播，並將題目轉交</w:t>
      </w:r>
      <w:r w:rsidRPr="00307464">
        <w:rPr>
          <w:rFonts w:ascii="標楷體" w:eastAsia="標楷體" w:hAnsi="標楷體" w:hint="eastAsia"/>
          <w:color w:val="000000" w:themeColor="text1"/>
        </w:rPr>
        <w:t>各班英語小老師</w:t>
      </w:r>
      <w:r w:rsidR="00E3062D" w:rsidRPr="00307464">
        <w:rPr>
          <w:rFonts w:ascii="標楷體" w:eastAsia="標楷體" w:hAnsi="標楷體" w:hint="eastAsia"/>
          <w:color w:val="000000" w:themeColor="text1"/>
        </w:rPr>
        <w:t>協助發放，</w:t>
      </w:r>
      <w:r w:rsidR="00DB22F7" w:rsidRPr="00307464">
        <w:rPr>
          <w:rFonts w:ascii="標楷體" w:eastAsia="標楷體" w:hAnsi="標楷體" w:hint="eastAsia"/>
          <w:color w:val="000000" w:themeColor="text1"/>
        </w:rPr>
        <w:t>學生聽完公播</w:t>
      </w:r>
      <w:r w:rsidR="00E3062D" w:rsidRPr="00307464">
        <w:rPr>
          <w:rFonts w:ascii="標楷體" w:eastAsia="標楷體" w:hAnsi="標楷體" w:hint="eastAsia"/>
          <w:color w:val="000000" w:themeColor="text1"/>
        </w:rPr>
        <w:t>後</w:t>
      </w:r>
      <w:r w:rsidR="00DB22F7" w:rsidRPr="00307464">
        <w:rPr>
          <w:rFonts w:ascii="標楷體" w:eastAsia="標楷體" w:hAnsi="標楷體" w:hint="eastAsia"/>
          <w:color w:val="000000" w:themeColor="text1"/>
        </w:rPr>
        <w:t>填寫英語聽力比賽</w:t>
      </w:r>
      <w:r w:rsidR="00BD67EC" w:rsidRPr="00307464">
        <w:rPr>
          <w:rFonts w:ascii="標楷體" w:eastAsia="標楷體" w:hAnsi="標楷體" w:hint="eastAsia"/>
          <w:color w:val="000000" w:themeColor="text1"/>
        </w:rPr>
        <w:t>單</w:t>
      </w:r>
      <w:r w:rsidR="00E21D0C" w:rsidRPr="00307464">
        <w:rPr>
          <w:rFonts w:ascii="標楷體" w:eastAsia="標楷體" w:hAnsi="標楷體" w:hint="eastAsia"/>
          <w:color w:val="000000" w:themeColor="text1"/>
        </w:rPr>
        <w:t>。</w:t>
      </w:r>
    </w:p>
    <w:p w:rsidR="00307464" w:rsidRDefault="00F56361" w:rsidP="00307464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</w:rPr>
        <w:t>英語聽力比賽單由各班英語小老師</w:t>
      </w:r>
      <w:r w:rsidR="00E21D0C" w:rsidRPr="00307464">
        <w:rPr>
          <w:rFonts w:ascii="標楷體" w:eastAsia="標楷體" w:hAnsi="標楷體" w:hint="eastAsia"/>
          <w:color w:val="000000" w:themeColor="text1"/>
        </w:rPr>
        <w:t>批改，依正確度給予</w:t>
      </w:r>
      <w:r w:rsidR="009C7991" w:rsidRPr="00307464">
        <w:rPr>
          <w:rFonts w:ascii="標楷體" w:eastAsia="標楷體" w:hAnsi="標楷體" w:hint="eastAsia"/>
          <w:color w:val="000000" w:themeColor="text1"/>
        </w:rPr>
        <w:t>0</w:t>
      </w:r>
      <w:r w:rsidR="00E21D0C" w:rsidRPr="00307464">
        <w:rPr>
          <w:rFonts w:ascii="標楷體" w:eastAsia="標楷體" w:hAnsi="標楷體" w:hint="eastAsia"/>
          <w:color w:val="000000" w:themeColor="text1"/>
        </w:rPr>
        <w:t>～</w:t>
      </w:r>
      <w:r w:rsidR="009C7991" w:rsidRPr="00307464">
        <w:rPr>
          <w:rFonts w:ascii="標楷體" w:eastAsia="標楷體" w:hAnsi="標楷體" w:hint="eastAsia"/>
          <w:color w:val="000000" w:themeColor="text1"/>
        </w:rPr>
        <w:t>3</w:t>
      </w:r>
      <w:r w:rsidR="00E21D0C" w:rsidRPr="00307464">
        <w:rPr>
          <w:rFonts w:ascii="標楷體" w:eastAsia="標楷體" w:hAnsi="標楷體" w:hint="eastAsia"/>
          <w:color w:val="000000" w:themeColor="text1"/>
        </w:rPr>
        <w:t>積分。</w:t>
      </w:r>
    </w:p>
    <w:p w:rsidR="002B1743" w:rsidRPr="00307464" w:rsidRDefault="006F3C8C" w:rsidP="00307464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本</w:t>
      </w:r>
      <w:r w:rsidR="002B1743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學期測驗</w:t>
      </w:r>
      <w:r w:rsidR="00192B7E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1</w:t>
      </w:r>
      <w:r w:rsidR="00307464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2</w:t>
      </w:r>
      <w:r w:rsidR="002B1743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次</w:t>
      </w:r>
      <w:r w:rsidR="00670C39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(</w:t>
      </w:r>
      <w:r w:rsidR="00AF0520">
        <w:rPr>
          <w:rFonts w:ascii="標楷體" w:eastAsia="標楷體" w:hAnsi="標楷體" w:hint="eastAsia"/>
          <w:color w:val="000000" w:themeColor="text1"/>
          <w:bdr w:val="single" w:sz="4" w:space="0" w:color="auto"/>
        </w:rPr>
        <w:t>9/11、9/18、9/25、10/02、10/23、10/30、11/06、11/13、12/04、12/11、12/18、12/25</w:t>
      </w:r>
      <w:r w:rsidR="00670C39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)</w:t>
      </w:r>
      <w:r w:rsidR="002B1743" w:rsidRPr="00307464">
        <w:rPr>
          <w:rFonts w:ascii="標楷體" w:eastAsia="標楷體" w:hAnsi="標楷體" w:hint="eastAsia"/>
          <w:color w:val="000000" w:themeColor="text1"/>
        </w:rPr>
        <w:t>。</w:t>
      </w:r>
    </w:p>
    <w:p w:rsidR="00B64627" w:rsidRPr="00591310" w:rsidRDefault="00B64627" w:rsidP="00F64CA9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F64CA9">
        <w:rPr>
          <w:rFonts w:ascii="標楷體" w:eastAsia="標楷體" w:hAnsi="標楷體" w:hint="eastAsia"/>
          <w:color w:val="000000" w:themeColor="text1"/>
          <w:szCs w:val="28"/>
        </w:rPr>
        <w:t>獎勵辦法：</w:t>
      </w:r>
      <w:r w:rsidR="00290042"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在學期末</w:t>
      </w:r>
      <w:r w:rsidRPr="00F64CA9">
        <w:rPr>
          <w:rFonts w:ascii="標楷體" w:eastAsia="標楷體" w:hAnsi="標楷體" w:cs="Times New Roman"/>
          <w:color w:val="000000" w:themeColor="text1"/>
          <w:szCs w:val="26"/>
        </w:rPr>
        <w:t>統計班級積分</w:t>
      </w:r>
      <w:r w:rsidR="00F64CA9">
        <w:rPr>
          <w:rFonts w:ascii="標楷體" w:eastAsia="標楷體" w:hAnsi="標楷體" w:cs="Times New Roman" w:hint="eastAsia"/>
          <w:color w:val="000000" w:themeColor="text1"/>
          <w:szCs w:val="26"/>
        </w:rPr>
        <w:t>，</w:t>
      </w:r>
      <w:r w:rsidR="00257655" w:rsidRPr="00F64CA9">
        <w:rPr>
          <w:rFonts w:ascii="標楷體" w:eastAsia="標楷體" w:hAnsi="標楷體" w:cs="Times New Roman"/>
          <w:color w:val="000000" w:themeColor="text1"/>
          <w:szCs w:val="26"/>
        </w:rPr>
        <w:t>前三名由教務處</w:t>
      </w:r>
      <w:r w:rsidR="00F240D2"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於</w:t>
      </w:r>
      <w:r w:rsidR="00257655"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朝會公開</w:t>
      </w:r>
      <w:r w:rsidR="00257655" w:rsidRPr="00F64CA9">
        <w:rPr>
          <w:rFonts w:ascii="標楷體" w:eastAsia="標楷體" w:hAnsi="標楷體" w:cs="Times New Roman"/>
          <w:color w:val="000000" w:themeColor="text1"/>
          <w:szCs w:val="26"/>
        </w:rPr>
        <w:t>表揚</w:t>
      </w:r>
      <w:r w:rsidR="00257655"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並發放獎狀</w:t>
      </w:r>
      <w:r w:rsidR="00F64CA9">
        <w:rPr>
          <w:rFonts w:ascii="標楷體" w:eastAsia="標楷體" w:hAnsi="標楷體" w:cs="Times New Roman" w:hint="eastAsia"/>
          <w:color w:val="000000" w:themeColor="text1"/>
          <w:szCs w:val="26"/>
        </w:rPr>
        <w:t>與獎金</w:t>
      </w:r>
      <w:r w:rsidR="00642A35">
        <w:rPr>
          <w:rFonts w:ascii="標楷體" w:eastAsia="標楷體" w:hAnsi="標楷體" w:cs="Times New Roman" w:hint="eastAsia"/>
          <w:color w:val="000000" w:themeColor="text1"/>
          <w:szCs w:val="26"/>
        </w:rPr>
        <w:t>或小禮品</w:t>
      </w:r>
      <w:r w:rsidR="00257655"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。</w:t>
      </w:r>
    </w:p>
    <w:p w:rsidR="00591310" w:rsidRPr="003C33C8" w:rsidRDefault="003F319C" w:rsidP="003F319C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英語</w:t>
      </w:r>
      <w:r w:rsidR="001E773C">
        <w:rPr>
          <w:rFonts w:ascii="標楷體" w:eastAsia="標楷體" w:hAnsi="標楷體" w:hint="eastAsia"/>
          <w:color w:val="000000" w:themeColor="text1"/>
          <w:sz w:val="28"/>
          <w:szCs w:val="28"/>
        </w:rPr>
        <w:t>單字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測驗內容</w:t>
      </w: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1E773C" w:rsidRDefault="001E773C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1A2E22">
        <w:rPr>
          <w:rFonts w:ascii="標楷體" w:eastAsia="標楷體" w:hAnsi="標楷體" w:hint="eastAsia"/>
          <w:color w:val="000000" w:themeColor="text1"/>
        </w:rPr>
        <w:t>周三</w:t>
      </w:r>
      <w:r w:rsidR="009949B5" w:rsidRPr="00EA0814">
        <w:rPr>
          <w:rFonts w:ascii="標楷體" w:eastAsia="標楷體" w:hAnsi="標楷體" w:hint="eastAsia"/>
          <w:color w:val="000000" w:themeColor="text1"/>
        </w:rPr>
        <w:t>07：40-8：00</w:t>
      </w:r>
      <w:r w:rsidRPr="001A2E22">
        <w:rPr>
          <w:rFonts w:ascii="標楷體" w:eastAsia="標楷體" w:hAnsi="標楷體" w:hint="eastAsia"/>
          <w:color w:val="000000" w:themeColor="text1"/>
        </w:rPr>
        <w:t>進行英語</w:t>
      </w:r>
      <w:r>
        <w:rPr>
          <w:rFonts w:ascii="標楷體" w:eastAsia="標楷體" w:hAnsi="標楷體" w:hint="eastAsia"/>
          <w:color w:val="000000" w:themeColor="text1"/>
        </w:rPr>
        <w:t>單字</w:t>
      </w:r>
      <w:r w:rsidRPr="001A2E22">
        <w:rPr>
          <w:rFonts w:ascii="標楷體" w:eastAsia="標楷體" w:hAnsi="標楷體" w:hint="eastAsia"/>
          <w:color w:val="000000" w:themeColor="text1"/>
        </w:rPr>
        <w:t>測驗。</w:t>
      </w:r>
    </w:p>
    <w:p w:rsidR="001E773C" w:rsidRDefault="001E773C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</w:rPr>
        <w:t>英語</w:t>
      </w:r>
      <w:r>
        <w:rPr>
          <w:rFonts w:ascii="標楷體" w:eastAsia="標楷體" w:hAnsi="標楷體" w:hint="eastAsia"/>
          <w:color w:val="000000" w:themeColor="text1"/>
        </w:rPr>
        <w:t>單字</w:t>
      </w:r>
      <w:r w:rsidRPr="00307464">
        <w:rPr>
          <w:rFonts w:ascii="標楷體" w:eastAsia="標楷體" w:hAnsi="標楷體" w:hint="eastAsia"/>
          <w:color w:val="000000" w:themeColor="text1"/>
        </w:rPr>
        <w:t>測驗由英語教師</w:t>
      </w:r>
      <w:r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擷取</w:t>
      </w:r>
      <w:r>
        <w:rPr>
          <w:rFonts w:ascii="標楷體" w:eastAsia="標楷體" w:hAnsi="標楷體" w:hint="eastAsia"/>
          <w:color w:val="000000" w:themeColor="text1"/>
          <w:bdr w:val="single" w:sz="4" w:space="0" w:color="auto"/>
        </w:rPr>
        <w:t>翰林</w:t>
      </w:r>
      <w:r>
        <w:rPr>
          <w:rFonts w:ascii="標楷體" w:eastAsia="標楷體" w:hAnsi="標楷體" w:hint="eastAsia"/>
          <w:color w:val="000000" w:themeColor="text1"/>
        </w:rPr>
        <w:t>課本</w:t>
      </w:r>
      <w:r w:rsidRPr="00307464">
        <w:rPr>
          <w:rFonts w:ascii="標楷體" w:eastAsia="標楷體" w:hAnsi="標楷體" w:hint="eastAsia"/>
          <w:color w:val="000000" w:themeColor="text1"/>
        </w:rPr>
        <w:t>教材內容，由</w:t>
      </w:r>
      <w:r>
        <w:rPr>
          <w:rFonts w:ascii="標楷體" w:eastAsia="標楷體" w:hAnsi="標楷體" w:hint="eastAsia"/>
          <w:color w:val="000000" w:themeColor="text1"/>
        </w:rPr>
        <w:t>小老師(導師協助)在班級電腦，開啟當週單字測驗的檔案，並於教室投影撥放，一周5題</w:t>
      </w:r>
      <w:r w:rsidRPr="00307464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學生須將答案寫在英聽測驗卷的背面。</w:t>
      </w:r>
    </w:p>
    <w:p w:rsidR="001E773C" w:rsidRDefault="001E773C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</w:rPr>
        <w:t>英語</w:t>
      </w:r>
      <w:r>
        <w:rPr>
          <w:rFonts w:ascii="標楷體" w:eastAsia="標楷體" w:hAnsi="標楷體" w:hint="eastAsia"/>
          <w:color w:val="000000" w:themeColor="text1"/>
        </w:rPr>
        <w:t>單字</w:t>
      </w:r>
      <w:r w:rsidRPr="00307464">
        <w:rPr>
          <w:rFonts w:ascii="標楷體" w:eastAsia="標楷體" w:hAnsi="標楷體" w:hint="eastAsia"/>
          <w:color w:val="000000" w:themeColor="text1"/>
        </w:rPr>
        <w:t>比賽單由各班英語小老師批改，依正確度給予0～3積分。</w:t>
      </w:r>
    </w:p>
    <w:p w:rsidR="001E773C" w:rsidRPr="00307464" w:rsidRDefault="001E773C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</w:rPr>
      </w:pPr>
      <w:r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本學期測驗12次</w:t>
      </w:r>
      <w:r w:rsidR="00944D81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(</w:t>
      </w:r>
      <w:r w:rsidR="00944D81">
        <w:rPr>
          <w:rFonts w:ascii="標楷體" w:eastAsia="標楷體" w:hAnsi="標楷體" w:hint="eastAsia"/>
          <w:color w:val="000000" w:themeColor="text1"/>
          <w:bdr w:val="single" w:sz="4" w:space="0" w:color="auto"/>
        </w:rPr>
        <w:t>9/11、9/18、9/25、10/02、10/23、10/30、11/06、11/13、12/04、12/11、12/18、12/25</w:t>
      </w:r>
      <w:r w:rsidR="00944D81" w:rsidRPr="00307464">
        <w:rPr>
          <w:rFonts w:ascii="標楷體" w:eastAsia="標楷體" w:hAnsi="標楷體" w:hint="eastAsia"/>
          <w:color w:val="000000" w:themeColor="text1"/>
          <w:bdr w:val="single" w:sz="4" w:space="0" w:color="auto"/>
        </w:rPr>
        <w:t>)</w:t>
      </w:r>
      <w:r w:rsidR="00FD72C9">
        <w:rPr>
          <w:rFonts w:ascii="標楷體" w:eastAsia="標楷體" w:hAnsi="標楷體" w:hint="eastAsia"/>
          <w:color w:val="000000" w:themeColor="text1"/>
          <w:bdr w:val="single" w:sz="4" w:space="0" w:color="auto"/>
        </w:rPr>
        <w:t>---同聽力測驗時間</w:t>
      </w:r>
      <w:r w:rsidRPr="00307464">
        <w:rPr>
          <w:rFonts w:ascii="標楷體" w:eastAsia="標楷體" w:hAnsi="標楷體" w:hint="eastAsia"/>
          <w:color w:val="000000" w:themeColor="text1"/>
        </w:rPr>
        <w:t>。</w:t>
      </w:r>
    </w:p>
    <w:p w:rsidR="003C33C8" w:rsidRPr="007215A0" w:rsidRDefault="001E773C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F64CA9">
        <w:rPr>
          <w:rFonts w:ascii="標楷體" w:eastAsia="標楷體" w:hAnsi="標楷體" w:hint="eastAsia"/>
          <w:color w:val="000000" w:themeColor="text1"/>
          <w:szCs w:val="28"/>
        </w:rPr>
        <w:t>獎勵辦法：</w:t>
      </w:r>
      <w:r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在學期末</w:t>
      </w:r>
      <w:r w:rsidRPr="00F64CA9">
        <w:rPr>
          <w:rFonts w:ascii="標楷體" w:eastAsia="標楷體" w:hAnsi="標楷體" w:cs="Times New Roman"/>
          <w:color w:val="000000" w:themeColor="text1"/>
          <w:szCs w:val="26"/>
        </w:rPr>
        <w:t>統計班級積分</w:t>
      </w:r>
      <w:r>
        <w:rPr>
          <w:rFonts w:ascii="標楷體" w:eastAsia="標楷體" w:hAnsi="標楷體" w:cs="Times New Roman" w:hint="eastAsia"/>
          <w:color w:val="000000" w:themeColor="text1"/>
          <w:szCs w:val="26"/>
        </w:rPr>
        <w:t>，</w:t>
      </w:r>
      <w:r w:rsidRPr="00F64CA9">
        <w:rPr>
          <w:rFonts w:ascii="標楷體" w:eastAsia="標楷體" w:hAnsi="標楷體" w:cs="Times New Roman"/>
          <w:color w:val="000000" w:themeColor="text1"/>
          <w:szCs w:val="26"/>
        </w:rPr>
        <w:t>前三名由教務處</w:t>
      </w:r>
      <w:r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於朝會公開</w:t>
      </w:r>
      <w:r w:rsidRPr="00F64CA9">
        <w:rPr>
          <w:rFonts w:ascii="標楷體" w:eastAsia="標楷體" w:hAnsi="標楷體" w:cs="Times New Roman"/>
          <w:color w:val="000000" w:themeColor="text1"/>
          <w:szCs w:val="26"/>
        </w:rPr>
        <w:t>表揚</w:t>
      </w:r>
      <w:r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並發放獎狀</w:t>
      </w:r>
      <w:r>
        <w:rPr>
          <w:rFonts w:ascii="標楷體" w:eastAsia="標楷體" w:hAnsi="標楷體" w:cs="Times New Roman" w:hint="eastAsia"/>
          <w:color w:val="000000" w:themeColor="text1"/>
          <w:szCs w:val="26"/>
        </w:rPr>
        <w:t>與獎金或小禮品</w:t>
      </w:r>
      <w:r w:rsidRPr="00F64CA9">
        <w:rPr>
          <w:rFonts w:ascii="標楷體" w:eastAsia="標楷體" w:hAnsi="標楷體" w:cs="Times New Roman" w:hint="eastAsia"/>
          <w:color w:val="000000" w:themeColor="text1"/>
          <w:szCs w:val="26"/>
        </w:rPr>
        <w:t>。</w:t>
      </w:r>
    </w:p>
    <w:p w:rsidR="007215A0" w:rsidRPr="00591310" w:rsidRDefault="007215A0" w:rsidP="001E773C">
      <w:pPr>
        <w:pStyle w:val="a3"/>
        <w:numPr>
          <w:ilvl w:val="1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Cs w:val="26"/>
        </w:rPr>
        <w:t>單字範圍表：</w:t>
      </w:r>
      <w:r>
        <w:rPr>
          <w:rFonts w:ascii="標楷體" w:eastAsia="標楷體" w:hAnsi="標楷體" w:hint="eastAsia"/>
          <w:color w:val="000000" w:themeColor="text1"/>
        </w:rPr>
        <w:t>詳見單字進度表。</w:t>
      </w:r>
    </w:p>
    <w:p w:rsidR="00E21D0C" w:rsidRPr="00EA0814" w:rsidRDefault="00E21D0C" w:rsidP="00DF521F">
      <w:pPr>
        <w:pStyle w:val="a3"/>
        <w:numPr>
          <w:ilvl w:val="0"/>
          <w:numId w:val="1"/>
        </w:numPr>
        <w:tabs>
          <w:tab w:val="left" w:pos="567"/>
        </w:tabs>
        <w:spacing w:beforeLines="30" w:before="108" w:afterLines="30" w:after="108" w:line="0" w:lineRule="atLeast"/>
        <w:ind w:leftChars="0" w:left="482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0814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經費概算：</w:t>
      </w:r>
    </w:p>
    <w:p w:rsidR="00E21D0C" w:rsidRPr="00EA0814" w:rsidRDefault="00E21D0C" w:rsidP="00304BC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活動費用包含獎狀</w:t>
      </w:r>
      <w:r w:rsidR="00591310">
        <w:rPr>
          <w:rFonts w:ascii="標楷體" w:eastAsia="標楷體" w:hAnsi="標楷體" w:hint="eastAsia"/>
          <w:color w:val="000000" w:themeColor="text1"/>
        </w:rPr>
        <w:t>、獎金</w:t>
      </w:r>
      <w:r w:rsidR="00B61AD1">
        <w:rPr>
          <w:rFonts w:ascii="標楷體" w:eastAsia="標楷體" w:hAnsi="標楷體" w:hint="eastAsia"/>
          <w:color w:val="000000" w:themeColor="text1"/>
        </w:rPr>
        <w:t>或</w:t>
      </w:r>
      <w:r w:rsidR="0015706A">
        <w:rPr>
          <w:rFonts w:ascii="標楷體" w:eastAsia="標楷體" w:hAnsi="標楷體" w:hint="eastAsia"/>
          <w:color w:val="000000" w:themeColor="text1"/>
        </w:rPr>
        <w:t>小禮品</w:t>
      </w:r>
      <w:r w:rsidRPr="00EA0814">
        <w:rPr>
          <w:rFonts w:ascii="標楷體" w:eastAsia="標楷體" w:hAnsi="標楷體" w:hint="eastAsia"/>
          <w:color w:val="000000" w:themeColor="text1"/>
        </w:rPr>
        <w:t>。</w:t>
      </w:r>
    </w:p>
    <w:p w:rsidR="00E21D0C" w:rsidRPr="0015706A" w:rsidRDefault="00E21D0C" w:rsidP="00FD72C9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  <w:color w:val="000000" w:themeColor="text1"/>
        </w:rPr>
      </w:pPr>
      <w:r w:rsidRPr="00EA0814">
        <w:rPr>
          <w:rFonts w:ascii="標楷體" w:eastAsia="標楷體" w:hAnsi="標楷體" w:hint="eastAsia"/>
          <w:color w:val="000000" w:themeColor="text1"/>
        </w:rPr>
        <w:t>相關費用</w:t>
      </w:r>
      <w:r w:rsidR="00762FEC">
        <w:rPr>
          <w:rFonts w:ascii="標楷體" w:eastAsia="標楷體" w:hAnsi="標楷體" w:hint="eastAsia"/>
          <w:color w:val="000000" w:themeColor="text1"/>
        </w:rPr>
        <w:t>暫定</w:t>
      </w:r>
      <w:r w:rsidR="0015706A">
        <w:rPr>
          <w:rFonts w:ascii="標楷體" w:eastAsia="標楷體" w:hAnsi="標楷體" w:hint="eastAsia"/>
          <w:color w:val="000000" w:themeColor="text1"/>
        </w:rPr>
        <w:t>由10</w:t>
      </w:r>
      <w:r w:rsidR="007C1EFD">
        <w:rPr>
          <w:rFonts w:ascii="標楷體" w:eastAsia="標楷體" w:hAnsi="標楷體" w:hint="eastAsia"/>
          <w:color w:val="000000" w:themeColor="text1"/>
        </w:rPr>
        <w:t>8</w:t>
      </w:r>
      <w:r w:rsidR="0015706A">
        <w:rPr>
          <w:rFonts w:ascii="標楷體" w:eastAsia="標楷體" w:hAnsi="標楷體" w:hint="eastAsia"/>
          <w:color w:val="000000" w:themeColor="text1"/>
        </w:rPr>
        <w:t>學年度教育部補助學校本位－</w:t>
      </w:r>
      <w:r w:rsidR="00FD72C9" w:rsidRPr="00FD72C9">
        <w:rPr>
          <w:rFonts w:ascii="標楷體" w:eastAsia="標楷體" w:hAnsi="標楷體" w:hint="eastAsia"/>
          <w:color w:val="000000" w:themeColor="text1"/>
        </w:rPr>
        <w:t>「學校本位之英語多元主題學習方案」</w:t>
      </w:r>
      <w:r w:rsidR="0015706A" w:rsidRPr="0015706A">
        <w:rPr>
          <w:rFonts w:ascii="標楷體" w:eastAsia="標楷體" w:hAnsi="標楷體" w:hint="eastAsia"/>
          <w:color w:val="000000" w:themeColor="text1"/>
        </w:rPr>
        <w:t>實施計畫</w:t>
      </w:r>
      <w:r w:rsidR="0015706A">
        <w:rPr>
          <w:rFonts w:ascii="標楷體" w:eastAsia="標楷體" w:hAnsi="標楷體" w:hint="eastAsia"/>
          <w:color w:val="000000" w:themeColor="text1"/>
        </w:rPr>
        <w:t>經費</w:t>
      </w:r>
      <w:r w:rsidRPr="0015706A">
        <w:rPr>
          <w:rFonts w:ascii="標楷體" w:eastAsia="標楷體" w:hAnsi="標楷體" w:hint="eastAsia"/>
          <w:color w:val="000000" w:themeColor="text1"/>
        </w:rPr>
        <w:t>支出。</w:t>
      </w:r>
      <w:r w:rsidRPr="0015706A">
        <w:rPr>
          <w:rFonts w:ascii="標楷體" w:eastAsia="標楷體" w:hAnsi="標楷體"/>
          <w:color w:val="000000" w:themeColor="text1"/>
        </w:rPr>
        <w:t xml:space="preserve"> </w:t>
      </w:r>
    </w:p>
    <w:p w:rsidR="00A2135F" w:rsidRDefault="002B1743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A08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</w:t>
      </w:r>
      <w:r w:rsidR="00E21D0C" w:rsidRPr="00EA08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本實施計畫經本校英語科教學研究會會議決議，陳 校長公佈後實施，修正時亦同。</w:t>
      </w:r>
    </w:p>
    <w:p w:rsidR="005052C5" w:rsidRDefault="005052C5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5052C5" w:rsidRDefault="005052C5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5052C5" w:rsidRDefault="005052C5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5052C5" w:rsidRDefault="00426593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32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4179570</wp:posOffset>
            </wp:positionH>
            <wp:positionV relativeFrom="paragraph">
              <wp:posOffset>114300</wp:posOffset>
            </wp:positionV>
            <wp:extent cx="1722120" cy="1251511"/>
            <wp:effectExtent l="0" t="0" r="0" b="6350"/>
            <wp:wrapNone/>
            <wp:docPr id="1" name="圖片 1" descr="C:\Users\admin\Desktop\教務處戳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教務處戳章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5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2C5" w:rsidRDefault="005052C5" w:rsidP="00B61AD1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AB2EAD" w:rsidRDefault="00AB2EAD" w:rsidP="00AB2EAD">
      <w:pPr>
        <w:jc w:val="right"/>
      </w:pPr>
    </w:p>
    <w:sectPr w:rsidR="00AB2EAD" w:rsidSect="00E21D0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899" w:rsidRDefault="005E4899" w:rsidP="00F034E7">
      <w:r>
        <w:separator/>
      </w:r>
    </w:p>
  </w:endnote>
  <w:endnote w:type="continuationSeparator" w:id="0">
    <w:p w:rsidR="005E4899" w:rsidRDefault="005E4899" w:rsidP="00F0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899" w:rsidRDefault="005E4899" w:rsidP="00F034E7">
      <w:r>
        <w:separator/>
      </w:r>
    </w:p>
  </w:footnote>
  <w:footnote w:type="continuationSeparator" w:id="0">
    <w:p w:rsidR="005E4899" w:rsidRDefault="005E4899" w:rsidP="00F0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2EF"/>
    <w:multiLevelType w:val="hybridMultilevel"/>
    <w:tmpl w:val="D456A722"/>
    <w:lvl w:ilvl="0" w:tplc="2D48AB2A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07108E"/>
    <w:multiLevelType w:val="hybridMultilevel"/>
    <w:tmpl w:val="B19EAE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3BD45A6"/>
    <w:multiLevelType w:val="hybridMultilevel"/>
    <w:tmpl w:val="C414AC68"/>
    <w:lvl w:ilvl="0" w:tplc="FA36AA7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7515AB"/>
    <w:multiLevelType w:val="hybridMultilevel"/>
    <w:tmpl w:val="27765EE8"/>
    <w:lvl w:ilvl="0" w:tplc="1AD6E572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7A1CDEFA">
      <w:start w:val="1"/>
      <w:numFmt w:val="decimal"/>
      <w:lvlText w:val="%2."/>
      <w:lvlJc w:val="left"/>
      <w:pPr>
        <w:ind w:left="840" w:hanging="360"/>
      </w:pPr>
      <w:rPr>
        <w:rFonts w:hint="default"/>
        <w:sz w:val="24"/>
      </w:rPr>
    </w:lvl>
    <w:lvl w:ilvl="2" w:tplc="6100C5C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694F7C"/>
    <w:multiLevelType w:val="hybridMultilevel"/>
    <w:tmpl w:val="17C094A8"/>
    <w:lvl w:ilvl="0" w:tplc="047C702E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2C738A6"/>
    <w:multiLevelType w:val="hybridMultilevel"/>
    <w:tmpl w:val="5C48A574"/>
    <w:lvl w:ilvl="0" w:tplc="D3F8820A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14115D"/>
    <w:multiLevelType w:val="hybridMultilevel"/>
    <w:tmpl w:val="17C094A8"/>
    <w:lvl w:ilvl="0" w:tplc="047C702E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4401E1F"/>
    <w:multiLevelType w:val="hybridMultilevel"/>
    <w:tmpl w:val="BA5AA2F2"/>
    <w:lvl w:ilvl="0" w:tplc="4218F702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8216A8"/>
    <w:multiLevelType w:val="hybridMultilevel"/>
    <w:tmpl w:val="9D66C280"/>
    <w:lvl w:ilvl="0" w:tplc="941EAB50">
      <w:start w:val="1"/>
      <w:numFmt w:val="decimal"/>
      <w:lvlText w:val="(%1)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DA2BDA"/>
    <w:multiLevelType w:val="hybridMultilevel"/>
    <w:tmpl w:val="FCFA8C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1057316"/>
    <w:multiLevelType w:val="hybridMultilevel"/>
    <w:tmpl w:val="C69258BA"/>
    <w:lvl w:ilvl="0" w:tplc="6EF07012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6F257A2"/>
    <w:multiLevelType w:val="hybridMultilevel"/>
    <w:tmpl w:val="3BDE2F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342893"/>
    <w:multiLevelType w:val="hybridMultilevel"/>
    <w:tmpl w:val="3BDE2F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A34938"/>
    <w:multiLevelType w:val="hybridMultilevel"/>
    <w:tmpl w:val="422864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FC668D"/>
    <w:multiLevelType w:val="hybridMultilevel"/>
    <w:tmpl w:val="2D14CC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7"/>
  </w:num>
  <w:num w:numId="9">
    <w:abstractNumId w:val="4"/>
  </w:num>
  <w:num w:numId="10">
    <w:abstractNumId w:val="8"/>
  </w:num>
  <w:num w:numId="11">
    <w:abstractNumId w:val="13"/>
  </w:num>
  <w:num w:numId="12">
    <w:abstractNumId w:val="5"/>
  </w:num>
  <w:num w:numId="13">
    <w:abstractNumId w:val="6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0C"/>
    <w:rsid w:val="00087D5B"/>
    <w:rsid w:val="000B4D27"/>
    <w:rsid w:val="000B6326"/>
    <w:rsid w:val="000B779A"/>
    <w:rsid w:val="000D58C1"/>
    <w:rsid w:val="00131237"/>
    <w:rsid w:val="00144998"/>
    <w:rsid w:val="0015706A"/>
    <w:rsid w:val="00174412"/>
    <w:rsid w:val="00177978"/>
    <w:rsid w:val="00192B7E"/>
    <w:rsid w:val="001A2E22"/>
    <w:rsid w:val="001D2D33"/>
    <w:rsid w:val="001E773C"/>
    <w:rsid w:val="001F1525"/>
    <w:rsid w:val="00257655"/>
    <w:rsid w:val="0028504A"/>
    <w:rsid w:val="00290042"/>
    <w:rsid w:val="002A45C8"/>
    <w:rsid w:val="002B1743"/>
    <w:rsid w:val="002B4DF1"/>
    <w:rsid w:val="002C34A2"/>
    <w:rsid w:val="002C3BAB"/>
    <w:rsid w:val="002C677D"/>
    <w:rsid w:val="00304BC3"/>
    <w:rsid w:val="00307464"/>
    <w:rsid w:val="00314718"/>
    <w:rsid w:val="00316718"/>
    <w:rsid w:val="00330955"/>
    <w:rsid w:val="003466BB"/>
    <w:rsid w:val="00354DC6"/>
    <w:rsid w:val="0038634D"/>
    <w:rsid w:val="003C33C8"/>
    <w:rsid w:val="003C3D45"/>
    <w:rsid w:val="003F319C"/>
    <w:rsid w:val="00420D74"/>
    <w:rsid w:val="00426593"/>
    <w:rsid w:val="00443A4D"/>
    <w:rsid w:val="0046516D"/>
    <w:rsid w:val="00470946"/>
    <w:rsid w:val="005052C5"/>
    <w:rsid w:val="00591310"/>
    <w:rsid w:val="005B181A"/>
    <w:rsid w:val="005E4899"/>
    <w:rsid w:val="00642A35"/>
    <w:rsid w:val="00670C39"/>
    <w:rsid w:val="0068133C"/>
    <w:rsid w:val="006B7DB8"/>
    <w:rsid w:val="006F3C8C"/>
    <w:rsid w:val="007215A0"/>
    <w:rsid w:val="00736822"/>
    <w:rsid w:val="00762FEC"/>
    <w:rsid w:val="007C1EFD"/>
    <w:rsid w:val="00874742"/>
    <w:rsid w:val="00886E27"/>
    <w:rsid w:val="008A1FFA"/>
    <w:rsid w:val="008A7BCE"/>
    <w:rsid w:val="008C2F85"/>
    <w:rsid w:val="008C4213"/>
    <w:rsid w:val="00904FA8"/>
    <w:rsid w:val="009235AF"/>
    <w:rsid w:val="00944D81"/>
    <w:rsid w:val="00960409"/>
    <w:rsid w:val="009949B5"/>
    <w:rsid w:val="009C7991"/>
    <w:rsid w:val="009D02D5"/>
    <w:rsid w:val="00A2135F"/>
    <w:rsid w:val="00A36DCC"/>
    <w:rsid w:val="00A6078B"/>
    <w:rsid w:val="00A643B3"/>
    <w:rsid w:val="00AB2EAD"/>
    <w:rsid w:val="00AC093E"/>
    <w:rsid w:val="00AF0520"/>
    <w:rsid w:val="00B56B17"/>
    <w:rsid w:val="00B61AD1"/>
    <w:rsid w:val="00B64627"/>
    <w:rsid w:val="00BC5B95"/>
    <w:rsid w:val="00BD67EC"/>
    <w:rsid w:val="00BF3E63"/>
    <w:rsid w:val="00C01B00"/>
    <w:rsid w:val="00C3310C"/>
    <w:rsid w:val="00C624CB"/>
    <w:rsid w:val="00C7620F"/>
    <w:rsid w:val="00CB5E52"/>
    <w:rsid w:val="00D07578"/>
    <w:rsid w:val="00D2132A"/>
    <w:rsid w:val="00D74BC6"/>
    <w:rsid w:val="00D96B8E"/>
    <w:rsid w:val="00DA767E"/>
    <w:rsid w:val="00DB22F7"/>
    <w:rsid w:val="00DD570B"/>
    <w:rsid w:val="00DF521F"/>
    <w:rsid w:val="00E21D0C"/>
    <w:rsid w:val="00E3062D"/>
    <w:rsid w:val="00E40185"/>
    <w:rsid w:val="00E657B1"/>
    <w:rsid w:val="00E92946"/>
    <w:rsid w:val="00EA0814"/>
    <w:rsid w:val="00ED689E"/>
    <w:rsid w:val="00F034E7"/>
    <w:rsid w:val="00F04592"/>
    <w:rsid w:val="00F047A7"/>
    <w:rsid w:val="00F240D2"/>
    <w:rsid w:val="00F56361"/>
    <w:rsid w:val="00F64CA9"/>
    <w:rsid w:val="00FA3F07"/>
    <w:rsid w:val="00FD72C9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502B77-B4C5-409B-8BDA-E3A1B7F5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0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4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45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34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34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34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34E7"/>
    <w:rPr>
      <w:sz w:val="20"/>
      <w:szCs w:val="20"/>
    </w:rPr>
  </w:style>
  <w:style w:type="paragraph" w:customStyle="1" w:styleId="essay">
    <w:name w:val="essay"/>
    <w:basedOn w:val="a"/>
    <w:link w:val="essay0"/>
    <w:qFormat/>
    <w:rsid w:val="00A643B3"/>
    <w:pPr>
      <w:widowControl/>
      <w:autoSpaceDE w:val="0"/>
      <w:autoSpaceDN w:val="0"/>
    </w:pPr>
    <w:rPr>
      <w:rFonts w:ascii="Arial" w:eastAsia="Arial" w:hAnsi="Arial" w:cs="Arial"/>
      <w:szCs w:val="24"/>
      <w:lang w:val="en-GB" w:eastAsia="th-TH" w:bidi="th-TH"/>
    </w:rPr>
  </w:style>
  <w:style w:type="character" w:customStyle="1" w:styleId="essay0">
    <w:name w:val="essay 字元"/>
    <w:basedOn w:val="a0"/>
    <w:link w:val="essay"/>
    <w:rsid w:val="00A643B3"/>
    <w:rPr>
      <w:rFonts w:ascii="Arial" w:eastAsia="Arial" w:hAnsi="Arial" w:cs="Arial"/>
      <w:szCs w:val="24"/>
      <w:lang w:val="en-GB" w:eastAsia="th-TH" w:bidi="th-TH"/>
    </w:rPr>
  </w:style>
  <w:style w:type="table" w:styleId="aa">
    <w:name w:val="Table Grid"/>
    <w:basedOn w:val="a1"/>
    <w:uiPriority w:val="39"/>
    <w:rsid w:val="00AB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48</cp:revision>
  <cp:lastPrinted>2014-09-13T02:21:00Z</cp:lastPrinted>
  <dcterms:created xsi:type="dcterms:W3CDTF">2018-09-03T05:59:00Z</dcterms:created>
  <dcterms:modified xsi:type="dcterms:W3CDTF">2019-09-23T02:18:00Z</dcterms:modified>
</cp:coreProperties>
</file>